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A1081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9542C5">
        <w:rPr>
          <w:b/>
          <w:sz w:val="28"/>
          <w:szCs w:val="24"/>
        </w:rPr>
        <w:t>júniu</w:t>
      </w:r>
      <w:r w:rsidR="000A1081">
        <w:rPr>
          <w:b/>
          <w:sz w:val="28"/>
          <w:szCs w:val="24"/>
        </w:rPr>
        <w:t>s 2</w:t>
      </w:r>
      <w:r w:rsidR="009542C5">
        <w:rPr>
          <w:b/>
          <w:sz w:val="28"/>
          <w:szCs w:val="24"/>
        </w:rPr>
        <w:t>5</w:t>
      </w:r>
      <w:r w:rsidR="00541E73" w:rsidRPr="00E11FB6">
        <w:rPr>
          <w:b/>
          <w:sz w:val="28"/>
          <w:szCs w:val="24"/>
        </w:rPr>
        <w:t>-</w:t>
      </w:r>
      <w:r w:rsidR="009542C5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0A1081" w:rsidRDefault="00C644C3" w:rsidP="000A1081">
      <w:pPr>
        <w:pStyle w:val="Nincstrkz"/>
        <w:ind w:left="2832" w:hanging="2832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>A</w:t>
      </w:r>
      <w:r w:rsidR="00EC345E">
        <w:rPr>
          <w:sz w:val="28"/>
          <w:szCs w:val="28"/>
        </w:rPr>
        <w:t>z</w:t>
      </w:r>
      <w:r w:rsidR="00E73AD7">
        <w:rPr>
          <w:sz w:val="28"/>
          <w:szCs w:val="28"/>
        </w:rPr>
        <w:t xml:space="preserve"> </w:t>
      </w:r>
      <w:r w:rsidR="00EC345E">
        <w:rPr>
          <w:sz w:val="28"/>
          <w:szCs w:val="28"/>
        </w:rPr>
        <w:t>RRF-1.1.2-21-2022-000101</w:t>
      </w:r>
      <w:r w:rsidR="000A1081">
        <w:rPr>
          <w:sz w:val="28"/>
          <w:szCs w:val="28"/>
        </w:rPr>
        <w:t xml:space="preserve"> </w:t>
      </w:r>
      <w:r w:rsidR="00F03B71">
        <w:rPr>
          <w:sz w:val="28"/>
          <w:szCs w:val="28"/>
        </w:rPr>
        <w:t>azonosítószámú „</w:t>
      </w:r>
      <w:r w:rsidR="00AA5258">
        <w:rPr>
          <w:sz w:val="28"/>
          <w:szCs w:val="28"/>
        </w:rPr>
        <w:t>Bölcsődei nevelés fejlesztése</w:t>
      </w:r>
      <w:r w:rsidR="000A1081">
        <w:rPr>
          <w:sz w:val="28"/>
          <w:szCs w:val="28"/>
        </w:rPr>
        <w:t xml:space="preserve"> </w:t>
      </w:r>
      <w:r w:rsidR="000A1081" w:rsidRPr="000A1081">
        <w:rPr>
          <w:sz w:val="28"/>
          <w:szCs w:val="28"/>
        </w:rPr>
        <w:t>Tiszavasváriban</w:t>
      </w:r>
      <w:r w:rsidR="00F80DB0">
        <w:rPr>
          <w:sz w:val="28"/>
          <w:szCs w:val="28"/>
        </w:rPr>
        <w:t>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D660CC">
        <w:rPr>
          <w:color w:val="000000" w:themeColor="text1"/>
          <w:sz w:val="28"/>
          <w:szCs w:val="28"/>
        </w:rPr>
        <w:t>5</w:t>
      </w:r>
      <w:r w:rsidR="00E73AD7" w:rsidRPr="00E73AD7">
        <w:rPr>
          <w:color w:val="000000" w:themeColor="text1"/>
          <w:sz w:val="28"/>
          <w:szCs w:val="28"/>
        </w:rPr>
        <w:t xml:space="preserve">. </w:t>
      </w:r>
      <w:r w:rsidR="009C0BBC">
        <w:rPr>
          <w:color w:val="000000" w:themeColor="text1"/>
          <w:sz w:val="28"/>
          <w:szCs w:val="28"/>
        </w:rPr>
        <w:t xml:space="preserve">számú </w:t>
      </w:r>
      <w:r w:rsidR="00E73AD7" w:rsidRPr="00E73AD7">
        <w:rPr>
          <w:color w:val="000000" w:themeColor="text1"/>
          <w:sz w:val="28"/>
          <w:szCs w:val="28"/>
        </w:rPr>
        <w:t>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</w:r>
      <w:r w:rsidR="00AA5258">
        <w:rPr>
          <w:sz w:val="28"/>
          <w:szCs w:val="24"/>
        </w:rPr>
        <w:t>-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A1081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AA5258">
        <w:rPr>
          <w:sz w:val="28"/>
          <w:szCs w:val="28"/>
        </w:rPr>
        <w:t>809</w:t>
      </w:r>
      <w:r w:rsidR="000A1081">
        <w:rPr>
          <w:sz w:val="28"/>
          <w:szCs w:val="28"/>
        </w:rPr>
        <w:t>-</w:t>
      </w:r>
      <w:r w:rsidR="004A0DF5">
        <w:rPr>
          <w:sz w:val="28"/>
          <w:szCs w:val="28"/>
        </w:rPr>
        <w:t>184</w:t>
      </w:r>
      <w:r w:rsidR="002E4686" w:rsidRPr="00E11FB6">
        <w:rPr>
          <w:sz w:val="28"/>
          <w:szCs w:val="28"/>
        </w:rPr>
        <w:t>/202</w:t>
      </w:r>
      <w:r w:rsidR="000A1081">
        <w:rPr>
          <w:sz w:val="28"/>
          <w:szCs w:val="28"/>
        </w:rPr>
        <w:t>5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A1081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9542C5">
        <w:rPr>
          <w:rFonts w:eastAsia="Calibri"/>
          <w:sz w:val="28"/>
          <w:szCs w:val="28"/>
        </w:rPr>
        <w:t>június</w:t>
      </w:r>
      <w:r w:rsidR="000A1081">
        <w:rPr>
          <w:rFonts w:eastAsia="Calibri"/>
          <w:sz w:val="28"/>
          <w:szCs w:val="28"/>
        </w:rPr>
        <w:t xml:space="preserve"> 1</w:t>
      </w:r>
      <w:r w:rsidR="009542C5">
        <w:rPr>
          <w:rFonts w:eastAsia="Calibri"/>
          <w:sz w:val="28"/>
          <w:szCs w:val="28"/>
        </w:rPr>
        <w:t>7</w:t>
      </w:r>
      <w:r w:rsidR="00F03B71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AA5258" w:rsidRDefault="00AA5258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Az RRF-1.1.2-21-2022-000101 azonosítószámú „Bölcsődei nevelés fejlesztése </w:t>
      </w:r>
      <w:r w:rsidRPr="000A1081">
        <w:rPr>
          <w:sz w:val="28"/>
          <w:szCs w:val="28"/>
        </w:rPr>
        <w:t>Tiszavasváriban</w:t>
      </w:r>
      <w:r>
        <w:rPr>
          <w:sz w:val="28"/>
          <w:szCs w:val="28"/>
        </w:rPr>
        <w:t>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D660CC" w:rsidP="002D53FE">
      <w:pPr>
        <w:pStyle w:val="Nincstrkz"/>
        <w:jc w:val="center"/>
        <w:rPr>
          <w:b/>
        </w:rPr>
      </w:pPr>
      <w:r>
        <w:rPr>
          <w:color w:val="000000" w:themeColor="text1"/>
          <w:sz w:val="28"/>
          <w:szCs w:val="28"/>
        </w:rPr>
        <w:t>5</w:t>
      </w:r>
      <w:r w:rsidR="00AA5258" w:rsidRPr="00E73AD7">
        <w:rPr>
          <w:color w:val="000000" w:themeColor="text1"/>
          <w:sz w:val="28"/>
          <w:szCs w:val="28"/>
        </w:rPr>
        <w:t xml:space="preserve">. </w:t>
      </w:r>
      <w:r w:rsidR="00AA5258">
        <w:rPr>
          <w:color w:val="000000" w:themeColor="text1"/>
          <w:sz w:val="28"/>
          <w:szCs w:val="28"/>
        </w:rPr>
        <w:t xml:space="preserve">számú </w:t>
      </w:r>
      <w:r w:rsidR="00AA5258" w:rsidRPr="00E73AD7">
        <w:rPr>
          <w:color w:val="000000" w:themeColor="text1"/>
          <w:sz w:val="28"/>
          <w:szCs w:val="28"/>
        </w:rPr>
        <w:t>módosításának utólagos elfogadás</w:t>
      </w:r>
      <w:r w:rsidR="00AA5258">
        <w:rPr>
          <w:color w:val="000000" w:themeColor="text1"/>
          <w:sz w:val="28"/>
          <w:szCs w:val="28"/>
        </w:rPr>
        <w:t>áról</w:t>
      </w: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841220">
      <w:pPr>
        <w:pStyle w:val="Nincstrkz"/>
        <w:jc w:val="both"/>
        <w:rPr>
          <w:bCs/>
        </w:rPr>
      </w:pPr>
      <w:r w:rsidRPr="00513AB1">
        <w:t>A</w:t>
      </w:r>
      <w:r w:rsidR="00AA5258">
        <w:t>z</w:t>
      </w:r>
      <w:r>
        <w:t xml:space="preserve"> </w:t>
      </w:r>
      <w:r w:rsidR="00AA5258">
        <w:rPr>
          <w:szCs w:val="28"/>
        </w:rPr>
        <w:t>RRF-1.1.2-2022</w:t>
      </w:r>
      <w:r w:rsidR="00505025">
        <w:rPr>
          <w:szCs w:val="28"/>
        </w:rPr>
        <w:t>-00101</w:t>
      </w:r>
      <w:r w:rsidR="008A7EDD" w:rsidRPr="008A7EDD">
        <w:rPr>
          <w:szCs w:val="28"/>
        </w:rPr>
        <w:t xml:space="preserve"> </w:t>
      </w:r>
      <w:r w:rsidRPr="00F80DB0">
        <w:rPr>
          <w:szCs w:val="28"/>
        </w:rPr>
        <w:t xml:space="preserve">azonosítószámú </w:t>
      </w:r>
      <w:r w:rsidR="00505025" w:rsidRPr="00F80DB0">
        <w:rPr>
          <w:szCs w:val="28"/>
        </w:rPr>
        <w:t>„</w:t>
      </w:r>
      <w:r w:rsidR="00505025">
        <w:rPr>
          <w:szCs w:val="28"/>
        </w:rPr>
        <w:t>Bölcsődei nevelés fejlesztése</w:t>
      </w:r>
      <w:r w:rsidR="00505025" w:rsidRPr="00F80DB0">
        <w:rPr>
          <w:szCs w:val="28"/>
        </w:rPr>
        <w:t xml:space="preserve"> Tiszavasváriban” című</w:t>
      </w:r>
      <w:r w:rsidR="00505025" w:rsidRPr="00F80DB0">
        <w:rPr>
          <w:rFonts w:eastAsiaTheme="minorHAnsi"/>
          <w:szCs w:val="28"/>
          <w:lang w:eastAsia="en-US"/>
        </w:rPr>
        <w:t xml:space="preserve"> pályázat</w:t>
      </w:r>
      <w:r w:rsidR="00505025" w:rsidRPr="00F80DB0">
        <w:rPr>
          <w:sz w:val="22"/>
        </w:rPr>
        <w:t xml:space="preserve"> </w:t>
      </w:r>
      <w:r w:rsidR="00505025">
        <w:t xml:space="preserve">kapcsán a Támogatási Szerződés (továbbiakban: TSZ) </w:t>
      </w:r>
      <w:r w:rsidR="00D660CC">
        <w:t xml:space="preserve">egyoldalú </w:t>
      </w:r>
      <w:r w:rsidR="00505025">
        <w:t>módosításá</w:t>
      </w:r>
      <w:r w:rsidR="00D660CC">
        <w:t>ra került sor</w:t>
      </w:r>
      <w:r w:rsidR="00BA2F8D">
        <w:t xml:space="preserve"> </w:t>
      </w:r>
      <w:r w:rsidRPr="00C04436">
        <w:t>202</w:t>
      </w:r>
      <w:r w:rsidR="00D660CC">
        <w:t>5</w:t>
      </w:r>
      <w:r w:rsidR="00505025">
        <w:t>.</w:t>
      </w:r>
      <w:r w:rsidRPr="00C04436">
        <w:t xml:space="preserve"> </w:t>
      </w:r>
      <w:r w:rsidR="00BA2F8D">
        <w:t>á</w:t>
      </w:r>
      <w:r w:rsidR="00D660CC">
        <w:t>prilis 8. napjával</w:t>
      </w:r>
      <w:r w:rsidRPr="00C04436">
        <w:t xml:space="preserve">. </w:t>
      </w:r>
      <w:r w:rsidR="0014758C">
        <w:t xml:space="preserve">A </w:t>
      </w:r>
      <w:r w:rsidR="00BA2F8D">
        <w:t>módosítás</w:t>
      </w:r>
      <w:r w:rsidR="001D0CDF">
        <w:t>t</w:t>
      </w:r>
      <w:r w:rsidR="00D660CC">
        <w:t xml:space="preserve"> a Támogató </w:t>
      </w:r>
      <w:r w:rsidR="001D0CDF">
        <w:t>kezdeményezte szabálytalansági döntést követően, melyre a vállalt befejezési határidőváltás miatt került sor. A jelen módosítás</w:t>
      </w:r>
      <w:r w:rsidR="0024172A">
        <w:t xml:space="preserve"> </w:t>
      </w:r>
      <w:r w:rsidR="00A038DA">
        <w:t xml:space="preserve">a </w:t>
      </w:r>
      <w:r w:rsidR="0024172A">
        <w:t>költségvetést érinti,</w:t>
      </w:r>
      <w:r w:rsidR="00A038DA">
        <w:t xml:space="preserve"> az egyes költségvetési sorok csökkentésével egy új sor került be, mely az ebből adódó nem elszámolható költsége</w:t>
      </w:r>
      <w:r w:rsidR="004A0DF5">
        <w:t>ke</w:t>
      </w:r>
      <w:bookmarkStart w:id="0" w:name="_GoBack"/>
      <w:bookmarkEnd w:id="0"/>
      <w:r w:rsidR="00A038DA">
        <w:t>t tartalmazza.</w:t>
      </w:r>
      <w:r w:rsidR="0024172A">
        <w:t xml:space="preserve"> </w:t>
      </w:r>
      <w:r w:rsidR="00A038DA">
        <w:t xml:space="preserve">A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A038DA">
        <w:rPr>
          <w:color w:val="000000" w:themeColor="text1"/>
        </w:rPr>
        <w:t>5</w:t>
      </w:r>
      <w:r>
        <w:rPr>
          <w:color w:val="000000" w:themeColor="text1"/>
        </w:rPr>
        <w:t xml:space="preserve">. számú </w:t>
      </w:r>
      <w:r w:rsidR="00A038DA">
        <w:rPr>
          <w:color w:val="000000" w:themeColor="text1"/>
        </w:rPr>
        <w:t xml:space="preserve">módosításának </w:t>
      </w:r>
      <w:r w:rsidR="00820A96">
        <w:rPr>
          <w:bCs/>
        </w:rPr>
        <w:t xml:space="preserve">aláírt </w:t>
      </w:r>
      <w:r w:rsidR="00A038DA">
        <w:rPr>
          <w:bCs/>
        </w:rPr>
        <w:t>papíralapú példányát</w:t>
      </w:r>
      <w:r w:rsidR="00820A96">
        <w:rPr>
          <w:bCs/>
        </w:rPr>
        <w:t xml:space="preserve"> nem rég kaptuk meg, </w:t>
      </w:r>
      <w:r w:rsidR="00841220">
        <w:rPr>
          <w:bCs/>
        </w:rPr>
        <w:t xml:space="preserve">mely </w:t>
      </w:r>
      <w:r>
        <w:rPr>
          <w:bCs/>
        </w:rPr>
        <w:t>a határozat-tervezet mellékletét képezi</w:t>
      </w:r>
      <w:r w:rsidR="00326B10">
        <w:rPr>
          <w:bCs/>
        </w:rPr>
        <w:t>.</w:t>
      </w:r>
    </w:p>
    <w:p w:rsidR="009D7D1E" w:rsidRDefault="009D7D1E" w:rsidP="001030E2">
      <w:pPr>
        <w:pStyle w:val="Nincstrkz"/>
        <w:jc w:val="both"/>
        <w:rPr>
          <w:bCs/>
        </w:rPr>
      </w:pPr>
    </w:p>
    <w:p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TSZ</w:t>
      </w:r>
      <w:r w:rsidRPr="00DA29CF">
        <w:rPr>
          <w:sz w:val="24"/>
          <w:szCs w:val="24"/>
        </w:rPr>
        <w:t xml:space="preserve"> </w:t>
      </w:r>
      <w:r w:rsidR="00A038DA">
        <w:rPr>
          <w:sz w:val="24"/>
          <w:szCs w:val="24"/>
        </w:rPr>
        <w:t>5</w:t>
      </w:r>
      <w:r>
        <w:rPr>
          <w:sz w:val="24"/>
          <w:szCs w:val="24"/>
        </w:rPr>
        <w:t>. számú módosítását szíveskedjen utólagosan elfogadni.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8A7EDD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9542C5">
        <w:rPr>
          <w:sz w:val="24"/>
          <w:szCs w:val="24"/>
        </w:rPr>
        <w:t>június</w:t>
      </w:r>
      <w:r w:rsidR="008A7EDD">
        <w:rPr>
          <w:sz w:val="24"/>
          <w:szCs w:val="24"/>
        </w:rPr>
        <w:t xml:space="preserve"> 1</w:t>
      </w:r>
      <w:r w:rsidR="00820A96">
        <w:rPr>
          <w:sz w:val="24"/>
          <w:szCs w:val="24"/>
        </w:rPr>
        <w:t>7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6A2F98">
        <w:rPr>
          <w:b/>
          <w:sz w:val="24"/>
          <w:szCs w:val="24"/>
        </w:rPr>
        <w:t>Balázsi Csilla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4122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0A1081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9230EE">
        <w:rPr>
          <w:b/>
          <w:bCs/>
          <w:sz w:val="24"/>
          <w:szCs w:val="24"/>
        </w:rPr>
        <w:t>V</w:t>
      </w:r>
      <w:r w:rsidR="00A038DA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0A1081">
        <w:rPr>
          <w:b/>
          <w:bCs/>
          <w:sz w:val="24"/>
          <w:szCs w:val="24"/>
        </w:rPr>
        <w:t>2</w:t>
      </w:r>
      <w:r w:rsidR="00A038DA">
        <w:rPr>
          <w:b/>
          <w:bCs/>
          <w:sz w:val="24"/>
          <w:szCs w:val="24"/>
        </w:rPr>
        <w:t>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9230EE" w:rsidRPr="009230EE" w:rsidRDefault="009230EE" w:rsidP="009230EE">
      <w:pPr>
        <w:pStyle w:val="Nincstrkz"/>
        <w:jc w:val="center"/>
        <w:rPr>
          <w:b/>
          <w:color w:val="000000" w:themeColor="text1"/>
        </w:rPr>
      </w:pPr>
      <w:r w:rsidRPr="009230EE">
        <w:rPr>
          <w:b/>
        </w:rPr>
        <w:t>Az RRF-1.1.2-21-2022-000101 azonosítószámú „Bölcsődei nevelés fejlesztése Tiszavasváriban” című</w:t>
      </w:r>
      <w:r w:rsidRPr="009230EE">
        <w:rPr>
          <w:rFonts w:eastAsiaTheme="minorHAnsi"/>
          <w:b/>
          <w:lang w:eastAsia="en-US"/>
        </w:rPr>
        <w:t xml:space="preserve"> pályázat</w:t>
      </w:r>
      <w:r w:rsidRPr="009230EE">
        <w:rPr>
          <w:b/>
        </w:rPr>
        <w:t xml:space="preserve"> T</w:t>
      </w:r>
      <w:r w:rsidRPr="009230EE">
        <w:rPr>
          <w:b/>
          <w:color w:val="000000" w:themeColor="text1"/>
        </w:rPr>
        <w:t xml:space="preserve">ámogatási Szerződésének </w:t>
      </w:r>
    </w:p>
    <w:p w:rsidR="009230EE" w:rsidRPr="009230EE" w:rsidRDefault="00A038DA" w:rsidP="009230EE">
      <w:pPr>
        <w:pStyle w:val="Nincstrkz"/>
        <w:jc w:val="center"/>
        <w:rPr>
          <w:b/>
        </w:rPr>
      </w:pPr>
      <w:r>
        <w:rPr>
          <w:b/>
          <w:color w:val="000000" w:themeColor="text1"/>
        </w:rPr>
        <w:t>5</w:t>
      </w:r>
      <w:r w:rsidR="009230EE" w:rsidRPr="009230EE">
        <w:rPr>
          <w:b/>
          <w:color w:val="000000" w:themeColor="text1"/>
        </w:rPr>
        <w:t>. számú módosításának utólagos elfogadásáról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C26AB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9230EE">
        <w:rPr>
          <w:rFonts w:ascii="Times New Roman" w:hAnsi="Times New Roman" w:cs="Times New Roman"/>
          <w:sz w:val="24"/>
          <w:szCs w:val="24"/>
        </w:rPr>
        <w:t xml:space="preserve">Helyreállítási és </w:t>
      </w:r>
      <w:proofErr w:type="spellStart"/>
      <w:r w:rsidR="009230EE">
        <w:rPr>
          <w:rFonts w:ascii="Times New Roman" w:hAnsi="Times New Roman" w:cs="Times New Roman"/>
          <w:sz w:val="24"/>
          <w:szCs w:val="24"/>
        </w:rPr>
        <w:t>Ellenállóképességi</w:t>
      </w:r>
      <w:proofErr w:type="spellEnd"/>
      <w:r w:rsidR="009230EE">
        <w:rPr>
          <w:rFonts w:ascii="Times New Roman" w:hAnsi="Times New Roman" w:cs="Times New Roman"/>
          <w:sz w:val="24"/>
          <w:szCs w:val="24"/>
        </w:rPr>
        <w:t xml:space="preserve"> Eszköz keretén belül a </w:t>
      </w:r>
      <w:r w:rsidR="006B60BC">
        <w:rPr>
          <w:rFonts w:ascii="Times New Roman" w:hAnsi="Times New Roman" w:cs="Times New Roman"/>
          <w:sz w:val="24"/>
          <w:szCs w:val="24"/>
        </w:rPr>
        <w:t>Nemzeti F</w:t>
      </w:r>
      <w:r w:rsidR="004A0BDE">
        <w:rPr>
          <w:rFonts w:ascii="Times New Roman" w:hAnsi="Times New Roman" w:cs="Times New Roman"/>
          <w:sz w:val="24"/>
          <w:szCs w:val="24"/>
        </w:rPr>
        <w:t>ejlesztési</w:t>
      </w:r>
      <w:r w:rsidR="009230EE">
        <w:rPr>
          <w:rFonts w:ascii="Times New Roman" w:hAnsi="Times New Roman" w:cs="Times New Roman"/>
          <w:sz w:val="24"/>
          <w:szCs w:val="24"/>
        </w:rPr>
        <w:t xml:space="preserve"> </w:t>
      </w:r>
      <w:r w:rsidR="006B60BC">
        <w:rPr>
          <w:rFonts w:ascii="Times New Roman" w:hAnsi="Times New Roman" w:cs="Times New Roman"/>
          <w:sz w:val="24"/>
          <w:szCs w:val="24"/>
        </w:rPr>
        <w:t>Központ</w:t>
      </w:r>
      <w:r w:rsidR="009230EE">
        <w:rPr>
          <w:rFonts w:ascii="Times New Roman" w:hAnsi="Times New Roman" w:cs="Times New Roman"/>
          <w:sz w:val="24"/>
          <w:szCs w:val="24"/>
        </w:rPr>
        <w:t xml:space="preserve"> – Nemzeti Hatóság -</w:t>
      </w:r>
      <w:r w:rsidRPr="00975EB4">
        <w:rPr>
          <w:rFonts w:ascii="Times New Roman" w:hAnsi="Times New Roman" w:cs="Times New Roman"/>
          <w:sz w:val="24"/>
          <w:szCs w:val="24"/>
        </w:rPr>
        <w:t xml:space="preserve">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</w:t>
      </w:r>
      <w:r w:rsidR="00A038DA">
        <w:rPr>
          <w:rFonts w:ascii="Times New Roman" w:hAnsi="Times New Roman" w:cs="Times New Roman"/>
          <w:sz w:val="24"/>
          <w:szCs w:val="24"/>
        </w:rPr>
        <w:t>, mint Lebonyolító szerv</w:t>
      </w:r>
      <w:r w:rsidR="00DB0B50" w:rsidRPr="00975EB4">
        <w:rPr>
          <w:rFonts w:ascii="Times New Roman" w:hAnsi="Times New Roman" w:cs="Times New Roman"/>
          <w:sz w:val="24"/>
          <w:szCs w:val="24"/>
        </w:rPr>
        <w:t xml:space="preserve"> </w:t>
      </w:r>
      <w:r w:rsidR="00C26AB3">
        <w:rPr>
          <w:rFonts w:ascii="Times New Roman" w:hAnsi="Times New Roman" w:cs="Times New Roman"/>
          <w:sz w:val="24"/>
          <w:szCs w:val="24"/>
        </w:rPr>
        <w:t>által IKT-2022</w:t>
      </w:r>
      <w:r w:rsidR="00700253" w:rsidRPr="00975EB4">
        <w:rPr>
          <w:rFonts w:ascii="Times New Roman" w:hAnsi="Times New Roman" w:cs="Times New Roman"/>
          <w:sz w:val="24"/>
          <w:szCs w:val="24"/>
        </w:rPr>
        <w:t>-</w:t>
      </w:r>
      <w:r w:rsidR="00592647">
        <w:rPr>
          <w:rFonts w:ascii="Times New Roman" w:hAnsi="Times New Roman" w:cs="Times New Roman"/>
          <w:sz w:val="24"/>
          <w:szCs w:val="24"/>
        </w:rPr>
        <w:t>902</w:t>
      </w:r>
      <w:r w:rsidR="00700253" w:rsidRPr="00975EB4">
        <w:rPr>
          <w:rFonts w:ascii="Times New Roman" w:hAnsi="Times New Roman" w:cs="Times New Roman"/>
          <w:sz w:val="24"/>
          <w:szCs w:val="24"/>
        </w:rPr>
        <w:t>-I1-0000</w:t>
      </w:r>
      <w:r w:rsidR="00AC1A81">
        <w:rPr>
          <w:rFonts w:ascii="Times New Roman" w:hAnsi="Times New Roman" w:cs="Times New Roman"/>
          <w:sz w:val="24"/>
          <w:szCs w:val="24"/>
        </w:rPr>
        <w:t>0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C26AB3">
        <w:rPr>
          <w:rFonts w:ascii="Times New Roman" w:hAnsi="Times New Roman" w:cs="Times New Roman"/>
          <w:sz w:val="24"/>
          <w:szCs w:val="24"/>
        </w:rPr>
        <w:t>9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37161D">
        <w:rPr>
          <w:rFonts w:ascii="Times New Roman" w:hAnsi="Times New Roman" w:cs="Times New Roman"/>
          <w:sz w:val="24"/>
          <w:szCs w:val="24"/>
        </w:rPr>
        <w:t>265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37161D">
        <w:rPr>
          <w:rFonts w:ascii="Times New Roman" w:hAnsi="Times New Roman" w:cs="Times New Roman"/>
          <w:sz w:val="24"/>
          <w:szCs w:val="24"/>
        </w:rPr>
        <w:t>5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592647">
        <w:rPr>
          <w:rFonts w:ascii="Times New Roman" w:hAnsi="Times New Roman" w:cs="Times New Roman"/>
          <w:sz w:val="24"/>
          <w:szCs w:val="24"/>
        </w:rPr>
        <w:t xml:space="preserve">Bölcsődei nevelés </w:t>
      </w:r>
      <w:r w:rsidR="00C26AB3" w:rsidRPr="00C26AB3">
        <w:rPr>
          <w:rFonts w:ascii="Times New Roman" w:hAnsi="Times New Roman" w:cs="Times New Roman"/>
          <w:sz w:val="24"/>
          <w:szCs w:val="24"/>
        </w:rPr>
        <w:t>fejlesztése Tiszavasváriban</w:t>
      </w:r>
      <w:r w:rsidRPr="00975EB4">
        <w:rPr>
          <w:rFonts w:ascii="Times New Roman" w:hAnsi="Times New Roman" w:cs="Times New Roman"/>
          <w:sz w:val="24"/>
          <w:szCs w:val="24"/>
        </w:rPr>
        <w:t>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A2F98">
        <w:rPr>
          <w:sz w:val="24"/>
          <w:szCs w:val="24"/>
        </w:rPr>
        <w:t>Balázsi Csilla</w:t>
      </w:r>
      <w:r w:rsidR="00611A74">
        <w:rPr>
          <w:sz w:val="24"/>
          <w:szCs w:val="24"/>
        </w:rPr>
        <w:t xml:space="preserve">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A1081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4758C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D0CDF"/>
    <w:rsid w:val="001E37C3"/>
    <w:rsid w:val="001E550B"/>
    <w:rsid w:val="001F7D45"/>
    <w:rsid w:val="0020171B"/>
    <w:rsid w:val="00202F5D"/>
    <w:rsid w:val="0021662A"/>
    <w:rsid w:val="0023333E"/>
    <w:rsid w:val="0024172A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26B10"/>
    <w:rsid w:val="00343348"/>
    <w:rsid w:val="003514FE"/>
    <w:rsid w:val="0035155D"/>
    <w:rsid w:val="003713F1"/>
    <w:rsid w:val="0037161D"/>
    <w:rsid w:val="00375809"/>
    <w:rsid w:val="003840CD"/>
    <w:rsid w:val="003A3966"/>
    <w:rsid w:val="003B41D3"/>
    <w:rsid w:val="003C58F9"/>
    <w:rsid w:val="003E03C4"/>
    <w:rsid w:val="003F1D1C"/>
    <w:rsid w:val="003F7BEC"/>
    <w:rsid w:val="00402D4F"/>
    <w:rsid w:val="00413DBD"/>
    <w:rsid w:val="00414D12"/>
    <w:rsid w:val="00440A17"/>
    <w:rsid w:val="00470916"/>
    <w:rsid w:val="00481171"/>
    <w:rsid w:val="004831DE"/>
    <w:rsid w:val="00491E92"/>
    <w:rsid w:val="00496C00"/>
    <w:rsid w:val="004A0BDE"/>
    <w:rsid w:val="004A0DF5"/>
    <w:rsid w:val="004D0D90"/>
    <w:rsid w:val="004D22D6"/>
    <w:rsid w:val="004D2A81"/>
    <w:rsid w:val="004D780B"/>
    <w:rsid w:val="004D7EB2"/>
    <w:rsid w:val="004E206F"/>
    <w:rsid w:val="0050139F"/>
    <w:rsid w:val="00502BE0"/>
    <w:rsid w:val="00505025"/>
    <w:rsid w:val="00511108"/>
    <w:rsid w:val="00513AB1"/>
    <w:rsid w:val="005333FD"/>
    <w:rsid w:val="00541E73"/>
    <w:rsid w:val="005434CC"/>
    <w:rsid w:val="00550A9D"/>
    <w:rsid w:val="0056110C"/>
    <w:rsid w:val="00577ADC"/>
    <w:rsid w:val="00582378"/>
    <w:rsid w:val="00583EF7"/>
    <w:rsid w:val="0059264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6408F"/>
    <w:rsid w:val="0067063F"/>
    <w:rsid w:val="00674F7F"/>
    <w:rsid w:val="00691A00"/>
    <w:rsid w:val="006A2F98"/>
    <w:rsid w:val="006A7522"/>
    <w:rsid w:val="006B074F"/>
    <w:rsid w:val="006B60BC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0A96"/>
    <w:rsid w:val="00841220"/>
    <w:rsid w:val="00843854"/>
    <w:rsid w:val="00863B16"/>
    <w:rsid w:val="008704BD"/>
    <w:rsid w:val="00882C7B"/>
    <w:rsid w:val="008921E2"/>
    <w:rsid w:val="008A2118"/>
    <w:rsid w:val="008A427D"/>
    <w:rsid w:val="008A7EDD"/>
    <w:rsid w:val="008C67FF"/>
    <w:rsid w:val="008E4D5E"/>
    <w:rsid w:val="008F33DD"/>
    <w:rsid w:val="00901CFC"/>
    <w:rsid w:val="009230EE"/>
    <w:rsid w:val="009240AE"/>
    <w:rsid w:val="0092471C"/>
    <w:rsid w:val="00934D39"/>
    <w:rsid w:val="00937305"/>
    <w:rsid w:val="00951FCF"/>
    <w:rsid w:val="009542C5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038DA"/>
    <w:rsid w:val="00A20C7B"/>
    <w:rsid w:val="00A4666B"/>
    <w:rsid w:val="00A63E82"/>
    <w:rsid w:val="00A814CB"/>
    <w:rsid w:val="00A85809"/>
    <w:rsid w:val="00A950BF"/>
    <w:rsid w:val="00AA5258"/>
    <w:rsid w:val="00AC1A81"/>
    <w:rsid w:val="00AC3451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3928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F8D"/>
    <w:rsid w:val="00BA598F"/>
    <w:rsid w:val="00BB5CD8"/>
    <w:rsid w:val="00BD7EE4"/>
    <w:rsid w:val="00BE6ABE"/>
    <w:rsid w:val="00C04436"/>
    <w:rsid w:val="00C22016"/>
    <w:rsid w:val="00C23470"/>
    <w:rsid w:val="00C26AB3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4864"/>
    <w:rsid w:val="00CF161B"/>
    <w:rsid w:val="00CF1A38"/>
    <w:rsid w:val="00CF69E0"/>
    <w:rsid w:val="00D17D61"/>
    <w:rsid w:val="00D32883"/>
    <w:rsid w:val="00D34B6F"/>
    <w:rsid w:val="00D50491"/>
    <w:rsid w:val="00D660CC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AD7"/>
    <w:rsid w:val="00E86AA1"/>
    <w:rsid w:val="00EB080F"/>
    <w:rsid w:val="00EC2B75"/>
    <w:rsid w:val="00EC345E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48E"/>
    <w:rsid w:val="00FA1CC2"/>
    <w:rsid w:val="00FC660C"/>
    <w:rsid w:val="00FD1197"/>
    <w:rsid w:val="00FD4056"/>
    <w:rsid w:val="00FE382A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906E5-7DAA-48EB-BFBF-6E454FFD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419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2025-04-10T14:14:00Z</cp:lastPrinted>
  <dcterms:created xsi:type="dcterms:W3CDTF">2025-06-17T11:04:00Z</dcterms:created>
  <dcterms:modified xsi:type="dcterms:W3CDTF">2025-06-17T11:58:00Z</dcterms:modified>
</cp:coreProperties>
</file>